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D8E" w:rsidRDefault="00863D8E" w:rsidP="00863D8E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color w:val="222222"/>
          <w:sz w:val="120"/>
          <w:szCs w:val="120"/>
          <w:shd w:val="clear" w:color="auto" w:fill="FFFFFF"/>
        </w:rPr>
      </w:pPr>
    </w:p>
    <w:p w:rsidR="00414634" w:rsidRDefault="00414634" w:rsidP="00414634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414634" w:rsidRDefault="00414634" w:rsidP="00414634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414634" w:rsidRPr="00414634" w:rsidRDefault="00414634" w:rsidP="00414634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414634">
        <w:rPr>
          <w:rFonts w:ascii="Times New Roman" w:hAnsi="Times New Roman" w:cs="Times New Roman"/>
          <w:sz w:val="96"/>
          <w:szCs w:val="96"/>
          <w:shd w:val="clear" w:color="auto" w:fill="FFFFFF"/>
        </w:rPr>
        <w:t xml:space="preserve">БЛИЦ-ОПРОС </w:t>
      </w:r>
    </w:p>
    <w:p w:rsidR="00414634" w:rsidRDefault="00414634" w:rsidP="00414634">
      <w:pPr>
        <w:pStyle w:val="a3"/>
        <w:spacing w:before="0" w:beforeAutospacing="0" w:after="125" w:afterAutospacing="0"/>
        <w:rPr>
          <w:color w:val="000000" w:themeColor="text1"/>
          <w:sz w:val="28"/>
          <w:szCs w:val="28"/>
        </w:rPr>
      </w:pPr>
    </w:p>
    <w:p w:rsidR="00414634" w:rsidRDefault="00414634" w:rsidP="00414634">
      <w:pPr>
        <w:pStyle w:val="a3"/>
        <w:spacing w:before="0" w:beforeAutospacing="0" w:after="125" w:afterAutospacing="0"/>
        <w:rPr>
          <w:color w:val="000000" w:themeColor="text1"/>
          <w:sz w:val="28"/>
          <w:szCs w:val="28"/>
        </w:rPr>
      </w:pPr>
    </w:p>
    <w:p w:rsidR="00414634" w:rsidRDefault="00414634" w:rsidP="00414634">
      <w:pPr>
        <w:pStyle w:val="a3"/>
        <w:spacing w:before="0" w:beforeAutospacing="0" w:after="125" w:afterAutospacing="0"/>
        <w:rPr>
          <w:color w:val="000000" w:themeColor="text1"/>
          <w:sz w:val="28"/>
          <w:szCs w:val="28"/>
        </w:rPr>
      </w:pPr>
    </w:p>
    <w:p w:rsidR="00414634" w:rsidRDefault="00414634" w:rsidP="00414634">
      <w:pPr>
        <w:pStyle w:val="a3"/>
        <w:spacing w:before="0" w:beforeAutospacing="0" w:after="125" w:afterAutospacing="0"/>
        <w:rPr>
          <w:color w:val="000000" w:themeColor="text1"/>
          <w:sz w:val="28"/>
          <w:szCs w:val="28"/>
        </w:rPr>
      </w:pPr>
    </w:p>
    <w:p w:rsidR="00414634" w:rsidRDefault="00414634" w:rsidP="00414634">
      <w:pPr>
        <w:pStyle w:val="a3"/>
        <w:spacing w:before="0" w:beforeAutospacing="0" w:after="125" w:afterAutospacing="0"/>
        <w:rPr>
          <w:color w:val="000000" w:themeColor="text1"/>
          <w:sz w:val="28"/>
          <w:szCs w:val="28"/>
        </w:rPr>
      </w:pPr>
    </w:p>
    <w:p w:rsidR="00414634" w:rsidRDefault="00414634" w:rsidP="00414634">
      <w:pPr>
        <w:pStyle w:val="a3"/>
        <w:spacing w:before="0" w:beforeAutospacing="0" w:after="125" w:afterAutospacing="0"/>
        <w:rPr>
          <w:color w:val="000000" w:themeColor="text1"/>
          <w:sz w:val="28"/>
          <w:szCs w:val="28"/>
        </w:rPr>
      </w:pPr>
    </w:p>
    <w:p w:rsidR="00414634" w:rsidRDefault="00414634" w:rsidP="00414634">
      <w:pPr>
        <w:pStyle w:val="a3"/>
        <w:spacing w:before="0" w:beforeAutospacing="0" w:after="125" w:afterAutospacing="0"/>
        <w:rPr>
          <w:color w:val="000000" w:themeColor="text1"/>
          <w:sz w:val="28"/>
          <w:szCs w:val="28"/>
        </w:rPr>
      </w:pPr>
    </w:p>
    <w:p w:rsidR="00414634" w:rsidRDefault="00414634" w:rsidP="00414634">
      <w:pPr>
        <w:pStyle w:val="a3"/>
        <w:spacing w:before="0" w:beforeAutospacing="0" w:after="125" w:afterAutospacing="0"/>
        <w:rPr>
          <w:color w:val="000000" w:themeColor="text1"/>
          <w:sz w:val="28"/>
          <w:szCs w:val="28"/>
        </w:rPr>
      </w:pPr>
    </w:p>
    <w:p w:rsidR="00414634" w:rsidRDefault="00414634" w:rsidP="00414634">
      <w:pPr>
        <w:pStyle w:val="a3"/>
        <w:spacing w:before="0" w:beforeAutospacing="0" w:after="125" w:afterAutospacing="0"/>
        <w:rPr>
          <w:color w:val="000000" w:themeColor="text1"/>
          <w:sz w:val="28"/>
          <w:szCs w:val="28"/>
        </w:rPr>
      </w:pPr>
    </w:p>
    <w:p w:rsidR="00414634" w:rsidRDefault="00414634" w:rsidP="00414634">
      <w:pPr>
        <w:pStyle w:val="a3"/>
        <w:spacing w:before="0" w:beforeAutospacing="0" w:after="125" w:afterAutospacing="0"/>
        <w:rPr>
          <w:color w:val="000000" w:themeColor="text1"/>
          <w:sz w:val="28"/>
          <w:szCs w:val="28"/>
        </w:rPr>
      </w:pPr>
    </w:p>
    <w:p w:rsidR="00414634" w:rsidRDefault="00414634" w:rsidP="00414634">
      <w:pPr>
        <w:pStyle w:val="a3"/>
        <w:spacing w:before="0" w:beforeAutospacing="0" w:after="125" w:afterAutospacing="0"/>
        <w:rPr>
          <w:color w:val="000000" w:themeColor="text1"/>
          <w:sz w:val="28"/>
          <w:szCs w:val="28"/>
        </w:rPr>
      </w:pPr>
    </w:p>
    <w:p w:rsidR="00414634" w:rsidRPr="00A81D8E" w:rsidRDefault="00414634" w:rsidP="00414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72"/>
          <w:szCs w:val="72"/>
        </w:rPr>
      </w:pPr>
      <w:r w:rsidRPr="00A81D8E">
        <w:rPr>
          <w:color w:val="000000" w:themeColor="text1"/>
          <w:sz w:val="72"/>
          <w:szCs w:val="72"/>
        </w:rPr>
        <w:t xml:space="preserve">Это головной убор бойца, который надевают во время боя, чтобы защитить голову от ранений? </w:t>
      </w:r>
    </w:p>
    <w:p w:rsidR="00414634" w:rsidRPr="00A81D8E" w:rsidRDefault="00414634" w:rsidP="00414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72"/>
          <w:szCs w:val="72"/>
        </w:rPr>
      </w:pPr>
      <w:r w:rsidRPr="00A81D8E">
        <w:rPr>
          <w:color w:val="000000" w:themeColor="text1"/>
          <w:sz w:val="72"/>
          <w:szCs w:val="72"/>
        </w:rPr>
        <w:t xml:space="preserve">Это головной убор танкиста? </w:t>
      </w:r>
    </w:p>
    <w:p w:rsidR="00414634" w:rsidRPr="00A81D8E" w:rsidRDefault="00414634" w:rsidP="00414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72"/>
          <w:szCs w:val="72"/>
        </w:rPr>
      </w:pPr>
      <w:r w:rsidRPr="00A81D8E">
        <w:rPr>
          <w:color w:val="000000" w:themeColor="text1"/>
          <w:sz w:val="72"/>
          <w:szCs w:val="72"/>
        </w:rPr>
        <w:t xml:space="preserve">Головной убор, который носят воины-десантники? </w:t>
      </w:r>
    </w:p>
    <w:p w:rsidR="00414634" w:rsidRPr="00A81D8E" w:rsidRDefault="00414634" w:rsidP="0041463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72"/>
          <w:szCs w:val="72"/>
        </w:rPr>
      </w:pPr>
      <w:r w:rsidRPr="00A81D8E">
        <w:rPr>
          <w:color w:val="000000" w:themeColor="text1"/>
          <w:sz w:val="72"/>
          <w:szCs w:val="72"/>
        </w:rPr>
        <w:t xml:space="preserve">Головной убор, который носят красноармейцы? </w:t>
      </w:r>
    </w:p>
    <w:p w:rsidR="00414634" w:rsidRPr="004A32A3" w:rsidRDefault="00414634" w:rsidP="00A81D8E">
      <w:pPr>
        <w:pStyle w:val="a3"/>
        <w:numPr>
          <w:ilvl w:val="0"/>
          <w:numId w:val="1"/>
        </w:numPr>
        <w:shd w:val="clear" w:color="auto" w:fill="FFFFFF"/>
        <w:spacing w:before="0" w:beforeAutospacing="0" w:after="24" w:afterAutospacing="0"/>
        <w:textAlignment w:val="baseline"/>
        <w:outlineLvl w:val="0"/>
        <w:rPr>
          <w:sz w:val="96"/>
          <w:szCs w:val="96"/>
          <w:shd w:val="clear" w:color="auto" w:fill="FFFFFF"/>
        </w:rPr>
      </w:pPr>
      <w:r w:rsidRPr="00A81D8E">
        <w:rPr>
          <w:color w:val="000000" w:themeColor="text1"/>
          <w:sz w:val="72"/>
          <w:szCs w:val="72"/>
        </w:rPr>
        <w:t>Головной убор – часть летнего обмундирования солдата?</w:t>
      </w:r>
    </w:p>
    <w:p w:rsidR="004A32A3" w:rsidRDefault="004A32A3" w:rsidP="004A32A3">
      <w:pPr>
        <w:pStyle w:val="a3"/>
        <w:shd w:val="clear" w:color="auto" w:fill="FFFFFF"/>
        <w:spacing w:before="0" w:beforeAutospacing="0" w:after="24" w:afterAutospacing="0"/>
        <w:ind w:left="644"/>
        <w:jc w:val="center"/>
        <w:textAlignment w:val="baseline"/>
        <w:outlineLvl w:val="0"/>
        <w:rPr>
          <w:color w:val="000000" w:themeColor="text1"/>
          <w:sz w:val="96"/>
          <w:szCs w:val="96"/>
        </w:rPr>
      </w:pPr>
    </w:p>
    <w:p w:rsidR="004A32A3" w:rsidRPr="004A32A3" w:rsidRDefault="004A32A3" w:rsidP="004A32A3">
      <w:pPr>
        <w:pStyle w:val="a3"/>
        <w:shd w:val="clear" w:color="auto" w:fill="FFFFFF"/>
        <w:spacing w:before="0" w:beforeAutospacing="0" w:after="24" w:afterAutospacing="0"/>
        <w:ind w:left="644"/>
        <w:jc w:val="center"/>
        <w:textAlignment w:val="baseline"/>
        <w:outlineLvl w:val="0"/>
        <w:rPr>
          <w:color w:val="000000" w:themeColor="text1"/>
          <w:sz w:val="96"/>
          <w:szCs w:val="96"/>
        </w:rPr>
      </w:pPr>
      <w:r w:rsidRPr="004A32A3">
        <w:rPr>
          <w:color w:val="000000" w:themeColor="text1"/>
          <w:sz w:val="96"/>
          <w:szCs w:val="96"/>
        </w:rPr>
        <w:t>Ответы:</w:t>
      </w:r>
    </w:p>
    <w:p w:rsidR="004A32A3" w:rsidRPr="004A32A3" w:rsidRDefault="004A32A3" w:rsidP="004A32A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96"/>
          <w:szCs w:val="96"/>
        </w:rPr>
      </w:pPr>
      <w:r>
        <w:rPr>
          <w:color w:val="000000" w:themeColor="text1"/>
          <w:sz w:val="96"/>
          <w:szCs w:val="96"/>
        </w:rPr>
        <w:t xml:space="preserve"> </w:t>
      </w:r>
      <w:r w:rsidRPr="004A32A3">
        <w:rPr>
          <w:color w:val="000000" w:themeColor="text1"/>
          <w:sz w:val="96"/>
          <w:szCs w:val="96"/>
        </w:rPr>
        <w:t>Каска</w:t>
      </w:r>
    </w:p>
    <w:p w:rsidR="004A32A3" w:rsidRPr="004A32A3" w:rsidRDefault="004A32A3" w:rsidP="004A32A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96"/>
          <w:szCs w:val="96"/>
        </w:rPr>
      </w:pPr>
      <w:r>
        <w:rPr>
          <w:color w:val="000000" w:themeColor="text1"/>
          <w:sz w:val="96"/>
          <w:szCs w:val="96"/>
        </w:rPr>
        <w:t xml:space="preserve"> </w:t>
      </w:r>
      <w:r w:rsidRPr="004A32A3">
        <w:rPr>
          <w:color w:val="000000" w:themeColor="text1"/>
          <w:sz w:val="96"/>
          <w:szCs w:val="96"/>
        </w:rPr>
        <w:t>Шлем</w:t>
      </w:r>
    </w:p>
    <w:p w:rsidR="004A32A3" w:rsidRPr="004A32A3" w:rsidRDefault="004A32A3" w:rsidP="004A32A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96"/>
          <w:szCs w:val="96"/>
        </w:rPr>
      </w:pPr>
      <w:r>
        <w:rPr>
          <w:color w:val="000000" w:themeColor="text1"/>
          <w:sz w:val="96"/>
          <w:szCs w:val="96"/>
        </w:rPr>
        <w:t xml:space="preserve"> </w:t>
      </w:r>
      <w:r w:rsidRPr="004A32A3">
        <w:rPr>
          <w:color w:val="000000" w:themeColor="text1"/>
          <w:sz w:val="96"/>
          <w:szCs w:val="96"/>
        </w:rPr>
        <w:t>Берет</w:t>
      </w:r>
    </w:p>
    <w:p w:rsidR="004A32A3" w:rsidRPr="004A32A3" w:rsidRDefault="004A32A3" w:rsidP="004A32A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96"/>
          <w:szCs w:val="96"/>
        </w:rPr>
      </w:pPr>
      <w:r>
        <w:rPr>
          <w:color w:val="000000" w:themeColor="text1"/>
          <w:sz w:val="96"/>
          <w:szCs w:val="96"/>
        </w:rPr>
        <w:t xml:space="preserve"> </w:t>
      </w:r>
      <w:r w:rsidRPr="004A32A3">
        <w:rPr>
          <w:color w:val="000000" w:themeColor="text1"/>
          <w:sz w:val="96"/>
          <w:szCs w:val="96"/>
        </w:rPr>
        <w:t>Буденовка</w:t>
      </w:r>
    </w:p>
    <w:p w:rsidR="004A32A3" w:rsidRPr="004A32A3" w:rsidRDefault="004A32A3" w:rsidP="004A32A3">
      <w:pPr>
        <w:pStyle w:val="a3"/>
        <w:numPr>
          <w:ilvl w:val="0"/>
          <w:numId w:val="3"/>
        </w:numPr>
        <w:shd w:val="clear" w:color="auto" w:fill="FFFFFF"/>
        <w:spacing w:before="0" w:beforeAutospacing="0" w:after="125" w:afterAutospacing="0" w:line="184" w:lineRule="atLeast"/>
        <w:jc w:val="both"/>
        <w:rPr>
          <w:bCs/>
          <w:color w:val="000000" w:themeColor="text1"/>
          <w:sz w:val="96"/>
          <w:szCs w:val="96"/>
        </w:rPr>
      </w:pPr>
      <w:r>
        <w:rPr>
          <w:color w:val="000000" w:themeColor="text1"/>
          <w:sz w:val="96"/>
          <w:szCs w:val="96"/>
        </w:rPr>
        <w:t xml:space="preserve"> </w:t>
      </w:r>
      <w:r w:rsidRPr="004A32A3">
        <w:rPr>
          <w:color w:val="000000" w:themeColor="text1"/>
          <w:sz w:val="96"/>
          <w:szCs w:val="96"/>
        </w:rPr>
        <w:t>Пилотка</w:t>
      </w:r>
    </w:p>
    <w:p w:rsidR="004A32A3" w:rsidRPr="00A81D8E" w:rsidRDefault="004A32A3" w:rsidP="004A32A3">
      <w:pPr>
        <w:pStyle w:val="a3"/>
        <w:shd w:val="clear" w:color="auto" w:fill="FFFFFF"/>
        <w:spacing w:before="0" w:beforeAutospacing="0" w:after="24" w:afterAutospacing="0"/>
        <w:ind w:left="1364"/>
        <w:textAlignment w:val="baseline"/>
        <w:outlineLvl w:val="0"/>
        <w:rPr>
          <w:sz w:val="96"/>
          <w:szCs w:val="96"/>
          <w:shd w:val="clear" w:color="auto" w:fill="FFFFFF"/>
        </w:rPr>
      </w:pPr>
    </w:p>
    <w:sectPr w:rsidR="004A32A3" w:rsidRPr="00A81D8E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22D" w:rsidRDefault="00C4522D" w:rsidP="00414634">
      <w:pPr>
        <w:spacing w:after="0" w:line="240" w:lineRule="auto"/>
      </w:pPr>
      <w:r>
        <w:separator/>
      </w:r>
    </w:p>
  </w:endnote>
  <w:endnote w:type="continuationSeparator" w:id="0">
    <w:p w:rsidR="00C4522D" w:rsidRDefault="00C4522D" w:rsidP="00414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22D" w:rsidRDefault="00C4522D" w:rsidP="00414634">
      <w:pPr>
        <w:spacing w:after="0" w:line="240" w:lineRule="auto"/>
      </w:pPr>
      <w:r>
        <w:separator/>
      </w:r>
    </w:p>
  </w:footnote>
  <w:footnote w:type="continuationSeparator" w:id="0">
    <w:p w:rsidR="00C4522D" w:rsidRDefault="00C4522D" w:rsidP="00414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06B"/>
    <w:multiLevelType w:val="hybridMultilevel"/>
    <w:tmpl w:val="2F38F0E8"/>
    <w:lvl w:ilvl="0" w:tplc="8CC60EF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72"/>
        <w:szCs w:val="7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14364"/>
    <w:multiLevelType w:val="hybridMultilevel"/>
    <w:tmpl w:val="B5E6C2DE"/>
    <w:lvl w:ilvl="0" w:tplc="D7BE3CB8">
      <w:start w:val="1"/>
      <w:numFmt w:val="decimal"/>
      <w:lvlText w:val="%1."/>
      <w:lvlJc w:val="left"/>
      <w:pPr>
        <w:ind w:left="13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A1530AA"/>
    <w:multiLevelType w:val="hybridMultilevel"/>
    <w:tmpl w:val="36C0F024"/>
    <w:lvl w:ilvl="0" w:tplc="0DD62B36">
      <w:start w:val="1"/>
      <w:numFmt w:val="decimal"/>
      <w:lvlText w:val="%1."/>
      <w:lvlJc w:val="left"/>
      <w:pPr>
        <w:ind w:left="1364" w:hanging="720"/>
      </w:pPr>
      <w:rPr>
        <w:rFonts w:hint="default"/>
        <w:color w:val="000000" w:themeColor="text1"/>
        <w:sz w:val="7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5C98"/>
    <w:rsid w:val="00022033"/>
    <w:rsid w:val="002847FF"/>
    <w:rsid w:val="002E0FE9"/>
    <w:rsid w:val="00355C98"/>
    <w:rsid w:val="00414634"/>
    <w:rsid w:val="00494BAD"/>
    <w:rsid w:val="004A32A3"/>
    <w:rsid w:val="00734A27"/>
    <w:rsid w:val="0080564C"/>
    <w:rsid w:val="00863D8E"/>
    <w:rsid w:val="008C7FDE"/>
    <w:rsid w:val="00A81D8E"/>
    <w:rsid w:val="00C4522D"/>
    <w:rsid w:val="00CB1DA4"/>
    <w:rsid w:val="00D31053"/>
    <w:rsid w:val="00DA48B0"/>
    <w:rsid w:val="00E4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41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14634"/>
  </w:style>
  <w:style w:type="paragraph" w:styleId="a6">
    <w:name w:val="footer"/>
    <w:basedOn w:val="a"/>
    <w:link w:val="a7"/>
    <w:uiPriority w:val="99"/>
    <w:semiHidden/>
    <w:unhideWhenUsed/>
    <w:rsid w:val="0041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46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8</cp:revision>
  <dcterms:created xsi:type="dcterms:W3CDTF">2017-11-12T18:06:00Z</dcterms:created>
  <dcterms:modified xsi:type="dcterms:W3CDTF">2019-02-20T09:49:00Z</dcterms:modified>
</cp:coreProperties>
</file>